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B8" w:rsidRPr="00876EB8" w:rsidRDefault="00876EB8" w:rsidP="00876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B8">
        <w:rPr>
          <w:rFonts w:ascii="Times New Roman" w:hAnsi="Times New Roman" w:cs="Times New Roman"/>
          <w:b/>
          <w:sz w:val="28"/>
          <w:szCs w:val="28"/>
        </w:rPr>
        <w:t>Государственная поддержка МФХ в АПК</w:t>
      </w:r>
    </w:p>
    <w:p w:rsidR="00876EB8" w:rsidRDefault="00876EB8" w:rsidP="00876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6EB8">
        <w:rPr>
          <w:rFonts w:ascii="Times New Roman" w:hAnsi="Times New Roman" w:cs="Times New Roman"/>
          <w:b/>
          <w:sz w:val="28"/>
          <w:szCs w:val="28"/>
        </w:rPr>
        <w:t>Кущёвского</w:t>
      </w:r>
      <w:proofErr w:type="spellEnd"/>
      <w:r w:rsidRPr="00876EB8">
        <w:rPr>
          <w:rFonts w:ascii="Times New Roman" w:hAnsi="Times New Roman" w:cs="Times New Roman"/>
          <w:b/>
          <w:sz w:val="28"/>
          <w:szCs w:val="28"/>
        </w:rPr>
        <w:t xml:space="preserve"> района  в 2017 году</w:t>
      </w:r>
    </w:p>
    <w:p w:rsidR="00876EB8" w:rsidRPr="00876EB8" w:rsidRDefault="00876EB8" w:rsidP="00876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CD" w:rsidRDefault="00876EB8" w:rsidP="00926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EB8">
        <w:rPr>
          <w:rFonts w:ascii="Times New Roman" w:hAnsi="Times New Roman" w:cs="Times New Roman"/>
          <w:sz w:val="28"/>
          <w:szCs w:val="28"/>
        </w:rPr>
        <w:t>В 2017году по краевой  программе  «Семейные животноводческие фермы и поддержка начинающим фермерам» получили гранды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6EB8">
        <w:rPr>
          <w:rFonts w:ascii="Times New Roman" w:hAnsi="Times New Roman" w:cs="Times New Roman"/>
          <w:sz w:val="28"/>
          <w:szCs w:val="28"/>
        </w:rPr>
        <w:t xml:space="preserve">  ИП </w:t>
      </w:r>
      <w:proofErr w:type="spellStart"/>
      <w:r w:rsidRPr="00876EB8">
        <w:rPr>
          <w:rFonts w:ascii="Times New Roman" w:hAnsi="Times New Roman" w:cs="Times New Roman"/>
          <w:sz w:val="28"/>
          <w:szCs w:val="28"/>
        </w:rPr>
        <w:t>Бесаева</w:t>
      </w:r>
      <w:proofErr w:type="spellEnd"/>
      <w:r w:rsidRPr="00876EB8">
        <w:rPr>
          <w:rFonts w:ascii="Times New Roman" w:hAnsi="Times New Roman" w:cs="Times New Roman"/>
          <w:sz w:val="28"/>
          <w:szCs w:val="28"/>
        </w:rPr>
        <w:t xml:space="preserve"> И.Г. в   размере   3,3 млн. рублей для выращивания КРС мясного направления. ИП   глава   КФХ   </w:t>
      </w:r>
      <w:proofErr w:type="spellStart"/>
      <w:r w:rsidRPr="00876EB8">
        <w:rPr>
          <w:rFonts w:ascii="Times New Roman" w:hAnsi="Times New Roman" w:cs="Times New Roman"/>
          <w:sz w:val="28"/>
          <w:szCs w:val="28"/>
        </w:rPr>
        <w:t>Дубовцева</w:t>
      </w:r>
      <w:proofErr w:type="spellEnd"/>
      <w:r w:rsidRPr="00876EB8">
        <w:rPr>
          <w:rFonts w:ascii="Times New Roman" w:hAnsi="Times New Roman" w:cs="Times New Roman"/>
          <w:sz w:val="28"/>
          <w:szCs w:val="28"/>
        </w:rPr>
        <w:t xml:space="preserve"> Т.Н. в   размере 2,9 млн. рублей на приобретение КРС для производства молока.  ИП глава КФХ   </w:t>
      </w:r>
      <w:proofErr w:type="spellStart"/>
      <w:r w:rsidRPr="00876EB8">
        <w:rPr>
          <w:rFonts w:ascii="Times New Roman" w:hAnsi="Times New Roman" w:cs="Times New Roman"/>
          <w:sz w:val="28"/>
          <w:szCs w:val="28"/>
        </w:rPr>
        <w:t>Тригуб</w:t>
      </w:r>
      <w:proofErr w:type="spellEnd"/>
      <w:r w:rsidRPr="00876EB8">
        <w:rPr>
          <w:rFonts w:ascii="Times New Roman" w:hAnsi="Times New Roman" w:cs="Times New Roman"/>
          <w:sz w:val="28"/>
          <w:szCs w:val="28"/>
        </w:rPr>
        <w:t xml:space="preserve"> И.И. в размере 1,5 млн. рублей для выращивания чеснока. ССС ПМ КП «Новый путь» в размере 48,0 млн. рублей на строительство дополнительных  мощностей по хранению и переработке продукции, а также на приобретение нового высокопроизводительного оборудования для изготовления  колбасных изделий и мясных продуктов.</w:t>
      </w:r>
    </w:p>
    <w:p w:rsidR="002D5238" w:rsidRPr="009266CD" w:rsidRDefault="002D5238" w:rsidP="00926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Pr="002D523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 программе Краснодарского края «Развитие сельского хозяйства и регулирование рынков сельскохозяйственной продукции,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238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сырья и продовольствия»</w:t>
      </w:r>
      <w:r w:rsidRPr="002D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2017 году малые формы хозяйствования получили субсидии на возмещение части затрат за реализованную продукцию (молоко, мясо) и на возмещение части затрат за строительство теплиц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 млн.</w:t>
      </w:r>
      <w:r w:rsidRPr="002D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30C02" w:rsidRDefault="00630C02" w:rsidP="009266C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C02">
        <w:rPr>
          <w:rFonts w:ascii="Times New Roman" w:hAnsi="Times New Roman" w:cs="Times New Roman"/>
          <w:sz w:val="28"/>
          <w:szCs w:val="28"/>
        </w:rPr>
        <w:t>За 2017 год тепличными хозяйствами выращено более 1 200 тонн овощей,  что на 200 тонн больше прошлого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C02" w:rsidRPr="009266CD" w:rsidRDefault="00630C02" w:rsidP="009266C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1914" w:rsidRPr="009266CD">
        <w:rPr>
          <w:rFonts w:ascii="Times New Roman" w:hAnsi="Times New Roman" w:cs="Times New Roman"/>
          <w:sz w:val="28"/>
          <w:szCs w:val="28"/>
        </w:rPr>
        <w:t xml:space="preserve">В 2017 году в крае состоялась агропромышленная выставка «Кубанская ярмарка 2017» в которой принимали участие 22 </w:t>
      </w:r>
      <w:proofErr w:type="spellStart"/>
      <w:r w:rsidR="00291914" w:rsidRPr="009266CD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="00291914" w:rsidRPr="009266CD">
        <w:rPr>
          <w:rFonts w:ascii="Times New Roman" w:hAnsi="Times New Roman" w:cs="Times New Roman"/>
          <w:sz w:val="28"/>
          <w:szCs w:val="28"/>
        </w:rPr>
        <w:t xml:space="preserve"> от района, из них представлены к награждению почётной грамотой ИП глава КФХ Солод И.А., ЛПХ </w:t>
      </w:r>
      <w:proofErr w:type="spellStart"/>
      <w:r w:rsidR="00291914" w:rsidRPr="009266CD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="00291914" w:rsidRPr="009266CD">
        <w:rPr>
          <w:rFonts w:ascii="Times New Roman" w:hAnsi="Times New Roman" w:cs="Times New Roman"/>
          <w:sz w:val="28"/>
          <w:szCs w:val="28"/>
        </w:rPr>
        <w:t xml:space="preserve"> В.Н., ССС ПМ ПК «Новый путь» председатель кооператива Шпилевой О.Э. На территор</w:t>
      </w:r>
      <w:bookmarkStart w:id="0" w:name="_GoBack"/>
      <w:bookmarkEnd w:id="0"/>
      <w:r w:rsidR="00291914" w:rsidRPr="009266CD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291914" w:rsidRPr="009266CD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="00291914" w:rsidRPr="009266CD">
        <w:rPr>
          <w:rFonts w:ascii="Times New Roman" w:hAnsi="Times New Roman" w:cs="Times New Roman"/>
          <w:sz w:val="28"/>
          <w:szCs w:val="28"/>
        </w:rPr>
        <w:t xml:space="preserve"> района  возобновлено проведение  ярмарки выходного дня, количество рабочих мест для малых</w:t>
      </w:r>
      <w:proofErr w:type="gramEnd"/>
      <w:r w:rsidR="00291914" w:rsidRPr="009266CD">
        <w:rPr>
          <w:rFonts w:ascii="Times New Roman" w:hAnsi="Times New Roman" w:cs="Times New Roman"/>
          <w:sz w:val="28"/>
          <w:szCs w:val="28"/>
        </w:rPr>
        <w:t xml:space="preserve"> форм хозяйствования составляет 129, где продают свою собственную продукцию около 70 производителей малых форм хозяйствования, а так же в 8 сельских поселениях </w:t>
      </w:r>
      <w:proofErr w:type="spellStart"/>
      <w:r w:rsidR="00291914" w:rsidRPr="009266C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291914" w:rsidRPr="009266CD">
        <w:rPr>
          <w:rFonts w:ascii="Times New Roman" w:hAnsi="Times New Roman" w:cs="Times New Roman"/>
          <w:sz w:val="28"/>
          <w:szCs w:val="28"/>
        </w:rPr>
        <w:t xml:space="preserve"> района проводятся ярмарки выходного дня, количество торговых мест составляет – 277.</w:t>
      </w:r>
    </w:p>
    <w:p w:rsidR="000E4D05" w:rsidRPr="009266CD" w:rsidRDefault="000E4D05" w:rsidP="009266C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CD">
        <w:rPr>
          <w:rFonts w:ascii="Times New Roman" w:hAnsi="Times New Roman" w:cs="Times New Roman"/>
          <w:sz w:val="28"/>
          <w:szCs w:val="28"/>
        </w:rPr>
        <w:t xml:space="preserve"> </w:t>
      </w:r>
      <w:r w:rsidRPr="009266CD">
        <w:rPr>
          <w:rFonts w:ascii="Times New Roman" w:hAnsi="Times New Roman" w:cs="Times New Roman"/>
          <w:sz w:val="28"/>
          <w:szCs w:val="28"/>
        </w:rPr>
        <w:tab/>
        <w:t xml:space="preserve">С целью увеличения валового производства овощей открытого и закрытого грунта, а  также плодово-ягодной продукции, ежегодно в институте агробизнеса ДПО ФГБОУ </w:t>
      </w:r>
      <w:proofErr w:type="gramStart"/>
      <w:r w:rsidRPr="009266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266CD">
        <w:rPr>
          <w:rFonts w:ascii="Times New Roman" w:hAnsi="Times New Roman" w:cs="Times New Roman"/>
          <w:sz w:val="28"/>
          <w:szCs w:val="28"/>
        </w:rPr>
        <w:t xml:space="preserve"> Кубанский ГАУ проводятся обучающие семинары с собственниками МФХ и ЛПХ на темы новых технологий по выращиванию овощей с применением капельного  </w:t>
      </w:r>
      <w:r w:rsidR="00CF5D2E" w:rsidRPr="009266CD">
        <w:rPr>
          <w:rFonts w:ascii="Times New Roman" w:hAnsi="Times New Roman" w:cs="Times New Roman"/>
          <w:sz w:val="28"/>
          <w:szCs w:val="28"/>
        </w:rPr>
        <w:t>орошения;</w:t>
      </w:r>
      <w:r w:rsidRPr="009266CD">
        <w:rPr>
          <w:rFonts w:ascii="Times New Roman" w:hAnsi="Times New Roman" w:cs="Times New Roman"/>
          <w:sz w:val="28"/>
          <w:szCs w:val="28"/>
        </w:rPr>
        <w:t xml:space="preserve"> на темы современных технологий хранения и переработки плодово-ягодной и овощной продукции.  </w:t>
      </w:r>
      <w:r w:rsidR="009266CD">
        <w:rPr>
          <w:rFonts w:ascii="Times New Roman" w:hAnsi="Times New Roman" w:cs="Times New Roman"/>
          <w:sz w:val="28"/>
          <w:szCs w:val="28"/>
        </w:rPr>
        <w:t>В 2017 году обучения прошли более 65 человек.</w:t>
      </w:r>
    </w:p>
    <w:p w:rsidR="00630C02" w:rsidRDefault="00630C02" w:rsidP="002D523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02" w:rsidRPr="002D5238" w:rsidRDefault="00630C02" w:rsidP="002D523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5238" w:rsidRPr="00876EB8" w:rsidRDefault="002D5238" w:rsidP="0087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5238" w:rsidRPr="0087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87"/>
    <w:rsid w:val="000E4D05"/>
    <w:rsid w:val="00291914"/>
    <w:rsid w:val="002D5238"/>
    <w:rsid w:val="00630C02"/>
    <w:rsid w:val="00830A87"/>
    <w:rsid w:val="00871D13"/>
    <w:rsid w:val="00876EB8"/>
    <w:rsid w:val="008C5C33"/>
    <w:rsid w:val="009266CD"/>
    <w:rsid w:val="00CD13DD"/>
    <w:rsid w:val="00C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Слюсарева</dc:creator>
  <cp:keywords/>
  <dc:description/>
  <cp:lastModifiedBy>Наталья С. Слюсарева</cp:lastModifiedBy>
  <cp:revision>8</cp:revision>
  <dcterms:created xsi:type="dcterms:W3CDTF">2018-05-15T07:02:00Z</dcterms:created>
  <dcterms:modified xsi:type="dcterms:W3CDTF">2018-05-15T07:52:00Z</dcterms:modified>
</cp:coreProperties>
</file>